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jc w:val="right"/>
        <w:rPr>
          <w:rFonts w:hint="default"/>
          <w:sz w:val="18"/>
        </w:rPr>
      </w:pPr>
      <w:bookmarkStart w:id="0" w:name="_GoBack"/>
      <w:bookmarkEnd w:id="0"/>
      <w:r>
        <w:rPr>
          <w:rFonts w:hint="eastAsia"/>
          <w:sz w:val="18"/>
        </w:rPr>
        <w:t>（生活困窮者就労準備支援事業者公募）</w:t>
      </w:r>
    </w:p>
    <w:p>
      <w:pPr>
        <w:pStyle w:val="0"/>
        <w:spacing w:line="300" w:lineRule="exact"/>
        <w:jc w:val="left"/>
        <w:rPr>
          <w:rFonts w:hint="default"/>
        </w:rPr>
      </w:pPr>
      <w:r>
        <w:rPr>
          <w:rFonts w:hint="eastAsia"/>
        </w:rPr>
        <w:t>（様式第４号）</w:t>
      </w:r>
    </w:p>
    <w:p>
      <w:pPr>
        <w:pStyle w:val="0"/>
        <w:spacing w:line="300" w:lineRule="exact"/>
        <w:jc w:val="left"/>
        <w:rPr>
          <w:rFonts w:hint="default"/>
        </w:rPr>
      </w:pPr>
    </w:p>
    <w:p>
      <w:pPr>
        <w:pStyle w:val="0"/>
        <w:spacing w:line="300" w:lineRule="exact"/>
        <w:jc w:val="right"/>
        <w:rPr>
          <w:rFonts w:hint="default"/>
        </w:rPr>
      </w:pPr>
      <w:r>
        <w:rPr>
          <w:rFonts w:hint="eastAsia"/>
        </w:rPr>
        <w:t>　　年　　月　　日　</w:t>
      </w:r>
    </w:p>
    <w:p>
      <w:pPr>
        <w:pStyle w:val="0"/>
        <w:jc w:val="right"/>
        <w:rPr>
          <w:rFonts w:hint="default"/>
        </w:rPr>
      </w:pPr>
    </w:p>
    <w:p>
      <w:pPr>
        <w:pStyle w:val="0"/>
        <w:jc w:val="center"/>
        <w:rPr>
          <w:rFonts w:hint="default"/>
          <w:sz w:val="24"/>
        </w:rPr>
      </w:pPr>
      <w:r>
        <w:rPr>
          <w:rFonts w:hint="eastAsia"/>
          <w:sz w:val="24"/>
        </w:rPr>
        <w:t>実施計画書</w:t>
      </w:r>
    </w:p>
    <w:p>
      <w:pPr>
        <w:pStyle w:val="0"/>
        <w:rPr>
          <w:rFonts w:hint="default"/>
        </w:rPr>
      </w:pPr>
    </w:p>
    <w:p>
      <w:pPr>
        <w:pStyle w:val="0"/>
        <w:rPr>
          <w:rFonts w:hint="default"/>
        </w:rPr>
      </w:pPr>
      <w:r>
        <w:rPr>
          <w:rFonts w:hint="eastAsia"/>
        </w:rPr>
        <w:t>米子市長　様</w:t>
      </w:r>
    </w:p>
    <w:p>
      <w:pPr>
        <w:pStyle w:val="0"/>
        <w:ind w:right="880"/>
        <w:rPr>
          <w:rFonts w:hint="default"/>
        </w:rPr>
      </w:pPr>
    </w:p>
    <w:tbl>
      <w:tblPr>
        <w:tblStyle w:val="11"/>
        <w:tblpPr w:leftFromText="142" w:rightFromText="142" w:topFromText="0" w:bottomFromText="0" w:vertAnchor="text" w:horzAnchor="page" w:tblpX="5734" w:tblpY="2"/>
        <w:tblW w:w="1843" w:type="dxa"/>
        <w:tblLayout w:type="fixed"/>
        <w:tblLook w:firstRow="1" w:lastRow="0" w:firstColumn="1" w:lastColumn="0" w:noHBand="0" w:noVBand="1" w:val="04A0"/>
      </w:tblPr>
      <w:tblGrid>
        <w:gridCol w:w="1843"/>
      </w:tblGrid>
      <w:tr>
        <w:trPr/>
        <w:tc>
          <w:tcPr>
            <w:tcW w:w="1843" w:type="dxa"/>
            <w:shd w:val="clear" w:color="auto" w:fill="auto"/>
            <w:vAlign w:val="top"/>
          </w:tcPr>
          <w:p>
            <w:pPr>
              <w:pStyle w:val="0"/>
              <w:autoSpaceDE w:val="0"/>
              <w:autoSpaceDN w:val="0"/>
              <w:spacing w:line="280" w:lineRule="exact"/>
              <w:rPr>
                <w:rFonts w:hint="default" w:ascii="ＭＳ 明朝" w:hAnsi="ＭＳ 明朝"/>
              </w:rPr>
            </w:pPr>
            <w:r>
              <w:rPr>
                <w:rFonts w:hint="eastAsia" w:ascii="ＭＳ 明朝" w:hAnsi="ＭＳ 明朝"/>
              </w:rPr>
              <w:t>所在地</w:t>
            </w:r>
          </w:p>
        </w:tc>
      </w:tr>
      <w:tr>
        <w:trPr/>
        <w:tc>
          <w:tcPr>
            <w:tcW w:w="1843" w:type="dxa"/>
            <w:shd w:val="clear" w:color="auto" w:fill="auto"/>
            <w:vAlign w:val="top"/>
          </w:tcPr>
          <w:p>
            <w:pPr>
              <w:pStyle w:val="0"/>
              <w:autoSpaceDE w:val="0"/>
              <w:autoSpaceDN w:val="0"/>
              <w:spacing w:line="280" w:lineRule="exact"/>
              <w:rPr>
                <w:rFonts w:hint="default" w:ascii="ＭＳ 明朝" w:hAnsi="ＭＳ 明朝"/>
              </w:rPr>
            </w:pPr>
            <w:r>
              <w:rPr>
                <w:rFonts w:hint="eastAsia" w:ascii="ＭＳ 明朝" w:hAnsi="ＭＳ 明朝"/>
              </w:rPr>
              <w:t>商号又は名称</w:t>
            </w:r>
          </w:p>
        </w:tc>
      </w:tr>
      <w:tr>
        <w:trPr/>
        <w:tc>
          <w:tcPr>
            <w:tcW w:w="1843" w:type="dxa"/>
            <w:shd w:val="clear" w:color="auto" w:fill="auto"/>
            <w:vAlign w:val="top"/>
          </w:tcPr>
          <w:p>
            <w:pPr>
              <w:pStyle w:val="0"/>
              <w:autoSpaceDE w:val="0"/>
              <w:autoSpaceDN w:val="0"/>
              <w:spacing w:line="280" w:lineRule="exact"/>
              <w:rPr>
                <w:rFonts w:hint="default" w:ascii="ＭＳ 明朝" w:hAnsi="ＭＳ 明朝"/>
              </w:rPr>
            </w:pPr>
            <w:r>
              <w:rPr>
                <w:rFonts w:hint="eastAsia" w:ascii="ＭＳ 明朝" w:hAnsi="ＭＳ 明朝"/>
              </w:rPr>
              <w:t>代表者の氏名</w:t>
            </w:r>
          </w:p>
        </w:tc>
      </w:tr>
      <w:tr>
        <w:trPr/>
        <w:tc>
          <w:tcPr>
            <w:tcW w:w="1843" w:type="dxa"/>
            <w:shd w:val="clear" w:color="auto" w:fill="auto"/>
            <w:vAlign w:val="top"/>
          </w:tcPr>
          <w:p>
            <w:pPr>
              <w:pStyle w:val="0"/>
              <w:autoSpaceDE w:val="0"/>
              <w:autoSpaceDN w:val="0"/>
              <w:spacing w:line="280" w:lineRule="exact"/>
              <w:rPr>
                <w:rFonts w:hint="default" w:ascii="ＭＳ 明朝" w:hAnsi="ＭＳ 明朝"/>
              </w:rPr>
            </w:pPr>
            <w:r>
              <w:rPr>
                <w:rFonts w:hint="eastAsia" w:ascii="ＭＳ 明朝" w:hAnsi="ＭＳ 明朝"/>
              </w:rPr>
              <w:t>電話番号</w:t>
            </w:r>
          </w:p>
          <w:p>
            <w:pPr>
              <w:pStyle w:val="0"/>
              <w:autoSpaceDE w:val="0"/>
              <w:autoSpaceDN w:val="0"/>
              <w:spacing w:line="280" w:lineRule="exact"/>
              <w:rPr>
                <w:rFonts w:hint="default" w:ascii="ＭＳ 明朝" w:hAnsi="ＭＳ 明朝"/>
              </w:rPr>
            </w:pPr>
            <w:r>
              <w:rPr>
                <w:rFonts w:hint="eastAsia" w:ascii="ＭＳ 明朝" w:hAnsi="ＭＳ 明朝"/>
              </w:rPr>
              <w:t>メールアドレス</w:t>
            </w: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　「公募」について、下記のとおり実施計画書を提出いたします。</w:t>
      </w:r>
    </w:p>
    <w:p>
      <w:pPr>
        <w:pStyle w:val="0"/>
        <w:rPr>
          <w:rFonts w:hint="default"/>
        </w:rPr>
      </w:pPr>
    </w:p>
    <w:p>
      <w:pPr>
        <w:pStyle w:val="17"/>
        <w:rPr>
          <w:rFonts w:hint="default"/>
          <w:sz w:val="21"/>
        </w:rPr>
      </w:pPr>
      <w:r>
        <w:rPr>
          <w:rFonts w:hint="eastAsia"/>
          <w:sz w:val="21"/>
        </w:rPr>
        <w:t>記</w:t>
      </w:r>
    </w:p>
    <w:p>
      <w:pPr>
        <w:pStyle w:val="0"/>
        <w:rPr>
          <w:rFonts w:hint="default"/>
        </w:rPr>
      </w:pPr>
    </w:p>
    <w:p>
      <w:pPr>
        <w:pStyle w:val="0"/>
        <w:rPr>
          <w:rFonts w:hint="default"/>
        </w:rPr>
      </w:pPr>
      <w:r>
        <w:rPr>
          <w:rFonts w:hint="eastAsia"/>
        </w:rPr>
        <w:t>１　事業の実施方針</w:t>
      </w:r>
    </w:p>
    <w:p>
      <w:pPr>
        <w:pStyle w:val="0"/>
        <w:rPr>
          <w:rFonts w:hint="default"/>
        </w:rPr>
      </w:pPr>
      <w:r>
        <w:rPr>
          <w:rFonts w:hint="eastAsia"/>
        </w:rPr>
        <w:t>※生活困窮者支援に関する考え方も含めて事業の実施方針を記載してください。</w:t>
      </w:r>
    </w:p>
    <w:tbl>
      <w:tblPr>
        <w:tblStyle w:val="27"/>
        <w:tblW w:w="8702" w:type="dxa"/>
        <w:tblInd w:w="0" w:type="dxa"/>
        <w:tblLayout w:type="fixed"/>
        <w:tblLook w:firstRow="1" w:lastRow="0" w:firstColumn="1" w:lastColumn="0" w:noHBand="0" w:noVBand="1" w:val="04A0"/>
      </w:tblPr>
      <w:tblGrid>
        <w:gridCol w:w="8702"/>
      </w:tblGrid>
      <w:tr>
        <w:trPr>
          <w:trHeight w:val="3934" w:hRule="atLeast"/>
        </w:trPr>
        <w:tc>
          <w:tcPr>
            <w:tcW w:w="8702" w:type="dxa"/>
            <w:vAlign w:val="top"/>
          </w:tcPr>
          <w:p>
            <w:pPr>
              <w:pStyle w:val="0"/>
              <w:rPr>
                <w:rFonts w:hint="default"/>
              </w:rPr>
            </w:pPr>
          </w:p>
        </w:tc>
      </w:tr>
    </w:tbl>
    <w:p>
      <w:pPr>
        <w:pStyle w:val="0"/>
        <w:rPr>
          <w:rFonts w:hint="default"/>
        </w:rPr>
      </w:pPr>
    </w:p>
    <w:p>
      <w:pPr>
        <w:pStyle w:val="0"/>
        <w:rPr>
          <w:rFonts w:hint="default"/>
        </w:rPr>
      </w:pPr>
    </w:p>
    <w:p>
      <w:pPr>
        <w:pStyle w:val="0"/>
        <w:jc w:val="right"/>
        <w:rPr>
          <w:rFonts w:hint="default"/>
        </w:rPr>
      </w:pPr>
    </w:p>
    <w:p>
      <w:pPr>
        <w:pStyle w:val="0"/>
        <w:widowControl w:val="1"/>
        <w:jc w:val="left"/>
        <w:rPr>
          <w:rFonts w:hint="default"/>
        </w:rPr>
      </w:pPr>
      <w:r>
        <w:rPr>
          <w:rFonts w:hint="default"/>
        </w:rPr>
        <w:br w:type="page"/>
      </w:r>
    </w:p>
    <w:p>
      <w:pPr>
        <w:pStyle w:val="0"/>
        <w:jc w:val="right"/>
        <w:rPr>
          <w:rFonts w:hint="default"/>
        </w:rPr>
      </w:pPr>
    </w:p>
    <w:p>
      <w:pPr>
        <w:pStyle w:val="0"/>
        <w:rPr>
          <w:rFonts w:hint="default"/>
        </w:rPr>
      </w:pPr>
      <w:r>
        <w:rPr>
          <w:rFonts w:hint="eastAsia"/>
        </w:rPr>
        <w:t>２　実施体制</w:t>
      </w:r>
    </w:p>
    <w:p>
      <w:pPr>
        <w:pStyle w:val="0"/>
        <w:rPr>
          <w:rFonts w:hint="default"/>
        </w:rPr>
      </w:pPr>
      <w:r>
        <w:rPr>
          <w:rFonts w:hint="eastAsia"/>
        </w:rPr>
        <w:t>※活動拠点や配置職員数、担当職員の経歴、資格、研修計画などを記載してください。</w:t>
      </w:r>
    </w:p>
    <w:tbl>
      <w:tblPr>
        <w:tblStyle w:val="27"/>
        <w:tblW w:w="8702" w:type="dxa"/>
        <w:tblInd w:w="0" w:type="dxa"/>
        <w:tblLayout w:type="fixed"/>
        <w:tblLook w:firstRow="1" w:lastRow="0" w:firstColumn="1" w:lastColumn="0" w:noHBand="0" w:noVBand="1" w:val="04A0"/>
      </w:tblPr>
      <w:tblGrid>
        <w:gridCol w:w="8702"/>
      </w:tblGrid>
      <w:tr>
        <w:trPr>
          <w:trHeight w:val="2980" w:hRule="atLeast"/>
        </w:trPr>
        <w:tc>
          <w:tcPr>
            <w:tcW w:w="8702" w:type="dxa"/>
            <w:vAlign w:val="top"/>
          </w:tcPr>
          <w:p>
            <w:pPr>
              <w:pStyle w:val="0"/>
              <w:rPr>
                <w:rFonts w:hint="default"/>
              </w:rPr>
            </w:pPr>
          </w:p>
          <w:p>
            <w:pPr>
              <w:pStyle w:val="0"/>
              <w:rPr>
                <w:rFonts w:hint="default"/>
              </w:rPr>
            </w:pPr>
          </w:p>
        </w:tc>
      </w:tr>
    </w:tbl>
    <w:p>
      <w:pPr>
        <w:pStyle w:val="0"/>
        <w:rPr>
          <w:rFonts w:hint="default"/>
        </w:rPr>
      </w:pPr>
    </w:p>
    <w:p>
      <w:pPr>
        <w:pStyle w:val="0"/>
        <w:rPr>
          <w:rFonts w:hint="default"/>
        </w:rPr>
      </w:pPr>
      <w:r>
        <w:rPr>
          <w:rFonts w:hint="eastAsia"/>
        </w:rPr>
        <w:t>３　事業の実施について</w:t>
      </w:r>
    </w:p>
    <w:p>
      <w:pPr>
        <w:pStyle w:val="0"/>
        <w:rPr>
          <w:rFonts w:hint="default"/>
        </w:rPr>
      </w:pPr>
      <w:r>
        <w:rPr>
          <w:rFonts w:hint="eastAsia"/>
        </w:rPr>
        <w:t>※日常生活自立、社会生活自立、就労自立に関する支援について、提供する支援内容や、支援メニューの開発・開拓について記載してください。</w:t>
      </w:r>
    </w:p>
    <w:p>
      <w:pPr>
        <w:pStyle w:val="0"/>
        <w:rPr>
          <w:rFonts w:hint="default"/>
        </w:rPr>
      </w:pPr>
      <w:r>
        <w:rPr>
          <w:rFonts w:hint="eastAsia"/>
        </w:rPr>
        <w:t>※米子市や自立相談支援機関との連携について記載してください。</w:t>
      </w:r>
    </w:p>
    <w:p>
      <w:pPr>
        <w:pStyle w:val="0"/>
        <w:rPr>
          <w:rFonts w:hint="default"/>
        </w:rPr>
      </w:pPr>
      <w:r>
        <w:rPr>
          <w:rFonts w:hint="eastAsia"/>
        </w:rPr>
        <w:t>※（５）の事業の実施については、就労準備支援事業利用者で、自立相談支援機関より就労準支援事業の担当者が行う方が適当である場合に限ります。</w:t>
      </w:r>
    </w:p>
    <w:tbl>
      <w:tblPr>
        <w:tblStyle w:val="27"/>
        <w:tblW w:w="8702" w:type="dxa"/>
        <w:tblInd w:w="0" w:type="dxa"/>
        <w:tblLayout w:type="fixed"/>
        <w:tblLook w:firstRow="1" w:lastRow="0" w:firstColumn="1" w:lastColumn="0" w:noHBand="0" w:noVBand="1" w:val="04A0"/>
      </w:tblPr>
      <w:tblGrid>
        <w:gridCol w:w="8702"/>
      </w:tblGrid>
      <w:tr>
        <w:trPr>
          <w:trHeight w:val="401" w:hRule="atLeast"/>
        </w:trPr>
        <w:tc>
          <w:tcPr>
            <w:tcW w:w="8702" w:type="dxa"/>
            <w:vAlign w:val="top"/>
          </w:tcPr>
          <w:p>
            <w:pPr>
              <w:pStyle w:val="0"/>
              <w:rPr>
                <w:rFonts w:hint="default"/>
                <w:sz w:val="21"/>
              </w:rPr>
            </w:pPr>
            <w:r>
              <w:rPr>
                <w:rFonts w:hint="eastAsia"/>
                <w:sz w:val="21"/>
              </w:rPr>
              <w:t>（１）日常生活自立に関する支援</w:t>
            </w:r>
          </w:p>
        </w:tc>
      </w:tr>
      <w:tr>
        <w:trPr>
          <w:trHeight w:val="401" w:hRule="atLeast"/>
        </w:trPr>
        <w:tc>
          <w:tcPr>
            <w:tcW w:w="8702" w:type="dxa"/>
            <w:vAlign w:val="top"/>
          </w:tcPr>
          <w:p>
            <w:pPr>
              <w:pStyle w:val="0"/>
              <w:ind w:firstLine="210" w:firstLineChars="100"/>
              <w:rPr>
                <w:rFonts w:hint="eastAsia"/>
              </w:rPr>
            </w:pPr>
            <w:r>
              <w:rPr>
                <w:rFonts w:hint="eastAsia"/>
              </w:rPr>
              <w:t>●支援の提供について</w:t>
            </w:r>
          </w:p>
        </w:tc>
      </w:tr>
      <w:tr>
        <w:trPr>
          <w:trHeight w:val="678" w:hRule="atLeast"/>
        </w:trPr>
        <w:tc>
          <w:tcPr>
            <w:tcW w:w="8702" w:type="dxa"/>
            <w:vAlign w:val="top"/>
          </w:tcPr>
          <w:p>
            <w:pPr>
              <w:pStyle w:val="0"/>
              <w:rPr>
                <w:rFonts w:hint="eastAsia"/>
              </w:rPr>
            </w:pPr>
          </w:p>
        </w:tc>
      </w:tr>
      <w:tr>
        <w:trPr>
          <w:trHeight w:val="350" w:hRule="atLeast"/>
        </w:trPr>
        <w:tc>
          <w:tcPr>
            <w:tcW w:w="8702" w:type="dxa"/>
            <w:vAlign w:val="top"/>
          </w:tcPr>
          <w:p>
            <w:pPr>
              <w:pStyle w:val="0"/>
              <w:ind w:firstLine="210" w:firstLineChars="100"/>
              <w:rPr>
                <w:rFonts w:hint="eastAsia"/>
              </w:rPr>
            </w:pPr>
            <w:r>
              <w:rPr>
                <w:rFonts w:hint="eastAsia"/>
              </w:rPr>
              <w:t>●支援メニューの開発・開拓について</w:t>
            </w:r>
          </w:p>
        </w:tc>
      </w:tr>
      <w:tr>
        <w:trPr>
          <w:trHeight w:val="700" w:hRule="atLeast"/>
        </w:trPr>
        <w:tc>
          <w:tcPr>
            <w:tcW w:w="8702" w:type="dxa"/>
            <w:vAlign w:val="top"/>
          </w:tcPr>
          <w:p>
            <w:pPr>
              <w:pStyle w:val="0"/>
              <w:rPr>
                <w:rFonts w:hint="default"/>
              </w:rPr>
            </w:pPr>
          </w:p>
        </w:tc>
      </w:tr>
      <w:tr>
        <w:trPr>
          <w:trHeight w:val="337" w:hRule="atLeast"/>
        </w:trPr>
        <w:tc>
          <w:tcPr>
            <w:tcW w:w="8702" w:type="dxa"/>
            <w:vAlign w:val="top"/>
          </w:tcPr>
          <w:p>
            <w:pPr>
              <w:pStyle w:val="0"/>
              <w:rPr>
                <w:rFonts w:hint="default"/>
                <w:sz w:val="21"/>
              </w:rPr>
            </w:pPr>
            <w:r>
              <w:rPr>
                <w:rFonts w:hint="eastAsia"/>
                <w:sz w:val="21"/>
              </w:rPr>
              <w:t>（２）社会生活自立に関する支援</w:t>
            </w:r>
          </w:p>
        </w:tc>
      </w:tr>
      <w:tr>
        <w:trPr>
          <w:trHeight w:val="337" w:hRule="atLeast"/>
        </w:trPr>
        <w:tc>
          <w:tcPr>
            <w:tcW w:w="8702" w:type="dxa"/>
            <w:vAlign w:val="top"/>
          </w:tcPr>
          <w:p>
            <w:pPr>
              <w:pStyle w:val="0"/>
              <w:ind w:firstLine="210" w:firstLineChars="100"/>
              <w:rPr>
                <w:rFonts w:hint="eastAsia"/>
              </w:rPr>
            </w:pPr>
            <w:r>
              <w:rPr>
                <w:rFonts w:hint="eastAsia"/>
              </w:rPr>
              <w:t>●支援の提供について</w:t>
            </w:r>
          </w:p>
        </w:tc>
      </w:tr>
      <w:tr>
        <w:trPr>
          <w:trHeight w:val="510" w:hRule="atLeast"/>
        </w:trPr>
        <w:tc>
          <w:tcPr>
            <w:tcW w:w="8702" w:type="dxa"/>
            <w:vAlign w:val="top"/>
          </w:tcPr>
          <w:p>
            <w:pPr>
              <w:pStyle w:val="0"/>
              <w:rPr>
                <w:rFonts w:hint="eastAsia"/>
              </w:rPr>
            </w:pPr>
          </w:p>
        </w:tc>
      </w:tr>
      <w:tr>
        <w:trPr>
          <w:trHeight w:val="337" w:hRule="atLeast"/>
        </w:trPr>
        <w:tc>
          <w:tcPr>
            <w:tcW w:w="8702" w:type="dxa"/>
            <w:vAlign w:val="top"/>
          </w:tcPr>
          <w:p>
            <w:pPr>
              <w:pStyle w:val="0"/>
              <w:rPr>
                <w:rFonts w:hint="eastAsia"/>
              </w:rPr>
            </w:pPr>
            <w:r>
              <w:rPr>
                <w:rFonts w:hint="eastAsia"/>
              </w:rPr>
              <w:t>　●支援メニューの開発・開拓について</w:t>
            </w:r>
          </w:p>
        </w:tc>
      </w:tr>
      <w:tr>
        <w:trPr>
          <w:trHeight w:val="634" w:hRule="atLeast"/>
        </w:trPr>
        <w:tc>
          <w:tcPr>
            <w:tcW w:w="8702" w:type="dxa"/>
            <w:vAlign w:val="top"/>
          </w:tcPr>
          <w:p>
            <w:pPr>
              <w:pStyle w:val="0"/>
              <w:rPr>
                <w:rFonts w:hint="default"/>
              </w:rPr>
            </w:pPr>
          </w:p>
        </w:tc>
      </w:tr>
      <w:tr>
        <w:trPr>
          <w:trHeight w:val="326" w:hRule="atLeast"/>
        </w:trPr>
        <w:tc>
          <w:tcPr>
            <w:tcW w:w="8702" w:type="dxa"/>
            <w:vAlign w:val="top"/>
          </w:tcPr>
          <w:p>
            <w:pPr>
              <w:pStyle w:val="0"/>
              <w:rPr>
                <w:rFonts w:hint="default"/>
                <w:sz w:val="21"/>
              </w:rPr>
            </w:pPr>
            <w:r>
              <w:rPr>
                <w:rFonts w:hint="eastAsia"/>
                <w:sz w:val="21"/>
              </w:rPr>
              <w:t>（３）就労自立に関する支援</w:t>
            </w:r>
          </w:p>
        </w:tc>
      </w:tr>
      <w:tr>
        <w:trPr>
          <w:trHeight w:val="326" w:hRule="atLeast"/>
        </w:trPr>
        <w:tc>
          <w:tcPr>
            <w:tcW w:w="8702" w:type="dxa"/>
            <w:vAlign w:val="top"/>
          </w:tcPr>
          <w:p>
            <w:pPr>
              <w:pStyle w:val="0"/>
              <w:rPr>
                <w:rFonts w:hint="eastAsia"/>
              </w:rPr>
            </w:pPr>
            <w:r>
              <w:rPr>
                <w:rFonts w:hint="eastAsia"/>
              </w:rPr>
              <w:t>　●支援の提供について</w:t>
            </w:r>
          </w:p>
        </w:tc>
      </w:tr>
      <w:tr>
        <w:trPr>
          <w:trHeight w:val="700" w:hRule="atLeast"/>
        </w:trPr>
        <w:tc>
          <w:tcPr>
            <w:tcW w:w="8702" w:type="dxa"/>
            <w:vAlign w:val="top"/>
          </w:tcPr>
          <w:p>
            <w:pPr>
              <w:pStyle w:val="0"/>
              <w:rPr>
                <w:rFonts w:hint="eastAsia"/>
              </w:rPr>
            </w:pPr>
          </w:p>
        </w:tc>
      </w:tr>
      <w:tr>
        <w:trPr>
          <w:trHeight w:val="350" w:hRule="atLeast"/>
        </w:trPr>
        <w:tc>
          <w:tcPr>
            <w:tcW w:w="8702" w:type="dxa"/>
            <w:vAlign w:val="top"/>
          </w:tcPr>
          <w:p>
            <w:pPr>
              <w:pStyle w:val="0"/>
              <w:rPr>
                <w:rFonts w:hint="eastAsia"/>
              </w:rPr>
            </w:pPr>
            <w:r>
              <w:rPr>
                <w:rFonts w:hint="eastAsia"/>
              </w:rPr>
              <w:t>　●支援メニューの開発・開拓について</w:t>
            </w:r>
          </w:p>
        </w:tc>
      </w:tr>
      <w:tr>
        <w:trPr>
          <w:trHeight w:val="690" w:hRule="atLeast"/>
        </w:trPr>
        <w:tc>
          <w:tcPr>
            <w:tcW w:w="8702" w:type="dxa"/>
            <w:vAlign w:val="top"/>
          </w:tcPr>
          <w:p>
            <w:pPr>
              <w:pStyle w:val="0"/>
              <w:rPr>
                <w:rFonts w:hint="default"/>
              </w:rPr>
            </w:pPr>
          </w:p>
        </w:tc>
      </w:tr>
      <w:tr>
        <w:trPr>
          <w:trHeight w:val="321" w:hRule="atLeast"/>
        </w:trPr>
        <w:tc>
          <w:tcPr>
            <w:tcW w:w="8702" w:type="dxa"/>
            <w:vAlign w:val="top"/>
          </w:tcPr>
          <w:p>
            <w:pPr>
              <w:pStyle w:val="0"/>
              <w:rPr>
                <w:rFonts w:hint="default"/>
                <w:sz w:val="21"/>
              </w:rPr>
            </w:pPr>
            <w:r>
              <w:rPr>
                <w:rFonts w:hint="eastAsia"/>
                <w:sz w:val="21"/>
              </w:rPr>
              <w:t>（４）米子市や自立相談支援機関等との連携</w:t>
            </w:r>
          </w:p>
        </w:tc>
      </w:tr>
      <w:tr>
        <w:trPr>
          <w:trHeight w:val="700" w:hRule="atLeast"/>
        </w:trPr>
        <w:tc>
          <w:tcPr>
            <w:tcW w:w="8702" w:type="dxa"/>
            <w:vAlign w:val="top"/>
          </w:tcPr>
          <w:p>
            <w:pPr>
              <w:pStyle w:val="0"/>
              <w:rPr>
                <w:rFonts w:hint="default"/>
              </w:rPr>
            </w:pPr>
          </w:p>
        </w:tc>
      </w:tr>
      <w:tr>
        <w:trPr>
          <w:trHeight w:val="287" w:hRule="atLeast"/>
        </w:trPr>
        <w:tc>
          <w:tcPr>
            <w:tcW w:w="8702" w:type="dxa"/>
            <w:vAlign w:val="top"/>
          </w:tcPr>
          <w:p>
            <w:pPr>
              <w:pStyle w:val="0"/>
              <w:rPr>
                <w:rFonts w:hint="eastAsia"/>
              </w:rPr>
            </w:pPr>
            <w:r>
              <w:rPr>
                <w:rFonts w:hint="eastAsia"/>
              </w:rPr>
              <w:t>（５）自立相談支援機関と連携して行う業務</w:t>
            </w:r>
          </w:p>
        </w:tc>
      </w:tr>
      <w:tr>
        <w:trPr>
          <w:trHeight w:val="287" w:hRule="atLeast"/>
        </w:trPr>
        <w:tc>
          <w:tcPr>
            <w:tcW w:w="8702" w:type="dxa"/>
            <w:vAlign w:val="top"/>
          </w:tcPr>
          <w:p>
            <w:pPr>
              <w:pStyle w:val="0"/>
              <w:rPr>
                <w:rFonts w:hint="eastAsia"/>
              </w:rPr>
            </w:pPr>
            <w:r>
              <w:rPr>
                <w:rFonts w:hint="eastAsia"/>
              </w:rPr>
              <w:t>　●就職活動支援について</w:t>
            </w:r>
          </w:p>
        </w:tc>
      </w:tr>
      <w:tr>
        <w:trPr>
          <w:trHeight w:val="690" w:hRule="atLeast"/>
        </w:trPr>
        <w:tc>
          <w:tcPr>
            <w:tcW w:w="8702" w:type="dxa"/>
            <w:vAlign w:val="top"/>
          </w:tcPr>
          <w:p>
            <w:pPr>
              <w:pStyle w:val="0"/>
              <w:rPr>
                <w:rFonts w:hint="eastAsia"/>
              </w:rPr>
            </w:pPr>
          </w:p>
        </w:tc>
      </w:tr>
      <w:tr>
        <w:trPr>
          <w:trHeight w:val="350" w:hRule="atLeast"/>
        </w:trPr>
        <w:tc>
          <w:tcPr>
            <w:tcW w:w="8702" w:type="dxa"/>
            <w:vAlign w:val="top"/>
          </w:tcPr>
          <w:p>
            <w:pPr>
              <w:pStyle w:val="0"/>
              <w:rPr>
                <w:rFonts w:hint="eastAsia"/>
              </w:rPr>
            </w:pPr>
            <w:r>
              <w:rPr>
                <w:rFonts w:hint="eastAsia"/>
              </w:rPr>
              <w:t>　●就職後の職場定着支援について</w:t>
            </w:r>
          </w:p>
        </w:tc>
      </w:tr>
      <w:tr>
        <w:trPr>
          <w:trHeight w:val="670" w:hRule="atLeast"/>
        </w:trPr>
        <w:tc>
          <w:tcPr>
            <w:tcW w:w="8702" w:type="dxa"/>
            <w:vAlign w:val="top"/>
          </w:tcPr>
          <w:p>
            <w:pPr>
              <w:pStyle w:val="0"/>
              <w:rPr>
                <w:rFonts w:hint="eastAsia"/>
              </w:rPr>
            </w:pPr>
          </w:p>
        </w:tc>
      </w:tr>
    </w:tbl>
    <w:p>
      <w:pPr>
        <w:pStyle w:val="0"/>
        <w:rPr>
          <w:rFonts w:hint="default"/>
        </w:rPr>
      </w:pPr>
    </w:p>
    <w:p>
      <w:pPr>
        <w:pStyle w:val="0"/>
        <w:rPr>
          <w:rFonts w:hint="default"/>
        </w:rPr>
      </w:pPr>
      <w:r>
        <w:rPr>
          <w:rFonts w:hint="eastAsia"/>
        </w:rPr>
        <w:t>４　事業の収支計画について</w:t>
      </w:r>
    </w:p>
    <w:p>
      <w:pPr>
        <w:pStyle w:val="0"/>
        <w:rPr>
          <w:rFonts w:hint="default"/>
        </w:rPr>
      </w:pPr>
      <w:r>
        <w:rPr>
          <w:rFonts w:hint="eastAsia"/>
        </w:rPr>
        <w:t>※別紙での提出は可能です。</w:t>
      </w:r>
    </w:p>
    <w:p>
      <w:pPr>
        <w:pStyle w:val="0"/>
        <w:rPr>
          <w:rFonts w:hint="default"/>
        </w:rPr>
      </w:pPr>
      <w:r>
        <w:rPr>
          <w:rFonts w:hint="eastAsia"/>
        </w:rPr>
        <w:t>※収入合計額と支出合計額は同一額になるように記載してください。</w:t>
      </w:r>
    </w:p>
    <w:p>
      <w:pPr>
        <w:pStyle w:val="0"/>
        <w:rPr>
          <w:rFonts w:hint="default"/>
        </w:rPr>
      </w:pPr>
      <w:r>
        <w:rPr>
          <w:rFonts w:hint="eastAsia"/>
        </w:rPr>
        <w:t>※収支については、９カ月間（令和５年７月～令和６年３月）で算定して記載してください。</w:t>
      </w:r>
    </w:p>
    <w:p>
      <w:pPr>
        <w:pStyle w:val="0"/>
        <w:rPr>
          <w:rFonts w:hint="default"/>
        </w:rPr>
      </w:pPr>
      <w:r>
        <w:rPr>
          <w:rFonts w:hint="eastAsia"/>
        </w:rPr>
        <w:t>※本事業の委託料は、４，５００千円として収入に記載してください。</w:t>
      </w:r>
    </w:p>
    <w:p>
      <w:pPr>
        <w:pStyle w:val="0"/>
        <w:rPr>
          <w:rFonts w:hint="default"/>
        </w:rPr>
      </w:pPr>
    </w:p>
    <w:p>
      <w:pPr>
        <w:pStyle w:val="0"/>
        <w:rPr>
          <w:rFonts w:hint="default"/>
        </w:rPr>
      </w:pPr>
      <w:r>
        <w:rPr>
          <w:rFonts w:hint="eastAsia"/>
        </w:rPr>
        <w:t>【収入】</w:t>
      </w:r>
    </w:p>
    <w:tbl>
      <w:tblPr>
        <w:tblStyle w:val="28"/>
        <w:tblW w:w="8720" w:type="dxa"/>
        <w:tblInd w:w="0" w:type="dxa"/>
        <w:tblLayout w:type="fixed"/>
        <w:tblLook w:firstRow="1" w:lastRow="0" w:firstColumn="1" w:lastColumn="0" w:noHBand="0" w:noVBand="1" w:val="04A0"/>
      </w:tblPr>
      <w:tblGrid>
        <w:gridCol w:w="2907"/>
        <w:gridCol w:w="2906"/>
        <w:gridCol w:w="2907"/>
      </w:tblGrid>
      <w:tr>
        <w:trPr/>
        <w:tc>
          <w:tcPr>
            <w:tcW w:w="4360" w:type="dxa"/>
            <w:vAlign w:val="top"/>
          </w:tcPr>
          <w:p>
            <w:pPr>
              <w:pStyle w:val="0"/>
              <w:rPr>
                <w:rFonts w:hint="eastAsia"/>
              </w:rPr>
            </w:pPr>
            <w:r>
              <w:rPr>
                <w:rFonts w:hint="eastAsia"/>
              </w:rPr>
              <w:t>収入項目</w:t>
            </w:r>
          </w:p>
        </w:tc>
        <w:tc>
          <w:tcPr>
            <w:tcW w:w="4360" w:type="dxa"/>
            <w:vAlign w:val="top"/>
          </w:tcPr>
          <w:p>
            <w:pPr>
              <w:pStyle w:val="0"/>
              <w:rPr>
                <w:rFonts w:hint="eastAsia"/>
              </w:rPr>
            </w:pPr>
            <w:r>
              <w:rPr>
                <w:rFonts w:hint="eastAsia"/>
              </w:rPr>
              <w:t>金額</w:t>
            </w:r>
          </w:p>
        </w:tc>
        <w:tc>
          <w:tcPr>
            <w:tcW w:w="4360" w:type="dxa"/>
            <w:vAlign w:val="top"/>
          </w:tcPr>
          <w:p>
            <w:pPr>
              <w:pStyle w:val="0"/>
              <w:rPr>
                <w:rFonts w:hint="eastAsia"/>
              </w:rPr>
            </w:pPr>
            <w:r>
              <w:rPr>
                <w:rFonts w:hint="eastAsia"/>
              </w:rPr>
              <w:t>明細</w:t>
            </w:r>
          </w:p>
        </w:tc>
      </w:tr>
      <w:tr>
        <w:trPr>
          <w:trHeight w:val="510" w:hRule="atLeast"/>
        </w:trPr>
        <w:tc>
          <w:tcPr>
            <w:tcW w:w="4360" w:type="dxa"/>
            <w:vAlign w:val="top"/>
          </w:tcPr>
          <w:p>
            <w:pPr>
              <w:pStyle w:val="0"/>
              <w:rPr>
                <w:rFonts w:hint="eastAsia"/>
              </w:rPr>
            </w:pPr>
          </w:p>
        </w:tc>
        <w:tc>
          <w:tcPr>
            <w:tcW w:w="4360" w:type="dxa"/>
            <w:vAlign w:val="top"/>
          </w:tcPr>
          <w:p>
            <w:pPr>
              <w:pStyle w:val="0"/>
              <w:rPr>
                <w:rFonts w:hint="eastAsia"/>
              </w:rPr>
            </w:pPr>
          </w:p>
        </w:tc>
        <w:tc>
          <w:tcPr>
            <w:tcW w:w="4360" w:type="dxa"/>
            <w:vAlign w:val="top"/>
          </w:tcPr>
          <w:p>
            <w:pPr>
              <w:pStyle w:val="0"/>
              <w:rPr>
                <w:rFonts w:hint="eastAsia"/>
              </w:rPr>
            </w:pPr>
          </w:p>
        </w:tc>
      </w:tr>
      <w:tr>
        <w:trPr>
          <w:trHeight w:val="350" w:hRule="atLeast"/>
        </w:trPr>
        <w:tc>
          <w:tcPr>
            <w:tcW w:w="4360" w:type="dxa"/>
            <w:vAlign w:val="top"/>
          </w:tcPr>
          <w:p>
            <w:pPr>
              <w:pStyle w:val="0"/>
              <w:rPr>
                <w:rFonts w:hint="eastAsia"/>
              </w:rPr>
            </w:pPr>
            <w:r>
              <w:rPr>
                <w:rFonts w:hint="eastAsia"/>
              </w:rPr>
              <w:t>合計</w:t>
            </w:r>
          </w:p>
        </w:tc>
        <w:tc>
          <w:tcPr>
            <w:tcW w:w="4360" w:type="dxa"/>
            <w:vAlign w:val="top"/>
          </w:tcPr>
          <w:p>
            <w:pPr>
              <w:pStyle w:val="0"/>
              <w:rPr>
                <w:rFonts w:hint="eastAsia"/>
              </w:rPr>
            </w:pPr>
          </w:p>
        </w:tc>
        <w:tc>
          <w:tcPr>
            <w:tcW w:w="4360" w:type="dxa"/>
            <w:vAlign w:val="top"/>
          </w:tcPr>
          <w:p>
            <w:pPr>
              <w:pStyle w:val="0"/>
              <w:rPr>
                <w:rFonts w:hint="eastAsia"/>
              </w:rPr>
            </w:pPr>
          </w:p>
        </w:tc>
      </w:tr>
    </w:tbl>
    <w:p>
      <w:pPr>
        <w:pStyle w:val="0"/>
        <w:rPr>
          <w:rFonts w:hint="default"/>
        </w:rPr>
      </w:pPr>
      <w:r>
        <w:rPr>
          <w:rFonts w:hint="eastAsia"/>
        </w:rPr>
        <w:t>【支出】</w:t>
      </w:r>
    </w:p>
    <w:tbl>
      <w:tblPr>
        <w:tblStyle w:val="28"/>
        <w:tblW w:w="8720" w:type="dxa"/>
        <w:tblInd w:w="0" w:type="dxa"/>
        <w:tblLayout w:type="fixed"/>
        <w:tblLook w:firstRow="1" w:lastRow="0" w:firstColumn="1" w:lastColumn="0" w:noHBand="0" w:noVBand="1" w:val="04A0"/>
      </w:tblPr>
      <w:tblGrid>
        <w:gridCol w:w="2907"/>
        <w:gridCol w:w="2906"/>
        <w:gridCol w:w="2907"/>
      </w:tblGrid>
      <w:tr>
        <w:trPr/>
        <w:tc>
          <w:tcPr>
            <w:tcW w:w="4360" w:type="dxa"/>
            <w:vAlign w:val="top"/>
          </w:tcPr>
          <w:p>
            <w:pPr>
              <w:pStyle w:val="0"/>
              <w:rPr>
                <w:rFonts w:hint="eastAsia"/>
              </w:rPr>
            </w:pPr>
            <w:r>
              <w:rPr>
                <w:rFonts w:hint="eastAsia"/>
              </w:rPr>
              <w:t>支出項目</w:t>
            </w:r>
          </w:p>
        </w:tc>
        <w:tc>
          <w:tcPr>
            <w:tcW w:w="4360" w:type="dxa"/>
            <w:vAlign w:val="top"/>
          </w:tcPr>
          <w:p>
            <w:pPr>
              <w:pStyle w:val="0"/>
              <w:rPr>
                <w:rFonts w:hint="eastAsia"/>
              </w:rPr>
            </w:pPr>
            <w:r>
              <w:rPr>
                <w:rFonts w:hint="eastAsia"/>
              </w:rPr>
              <w:t>金額</w:t>
            </w:r>
          </w:p>
        </w:tc>
        <w:tc>
          <w:tcPr>
            <w:tcW w:w="4360" w:type="dxa"/>
            <w:vAlign w:val="top"/>
          </w:tcPr>
          <w:p>
            <w:pPr>
              <w:pStyle w:val="0"/>
              <w:rPr>
                <w:rFonts w:hint="eastAsia"/>
              </w:rPr>
            </w:pPr>
            <w:r>
              <w:rPr>
                <w:rFonts w:hint="eastAsia"/>
              </w:rPr>
              <w:t>明細</w:t>
            </w:r>
          </w:p>
        </w:tc>
      </w:tr>
      <w:tr>
        <w:trPr>
          <w:trHeight w:val="500" w:hRule="atLeast"/>
        </w:trPr>
        <w:tc>
          <w:tcPr>
            <w:tcW w:w="4360" w:type="dxa"/>
            <w:vAlign w:val="top"/>
          </w:tcPr>
          <w:p>
            <w:pPr>
              <w:pStyle w:val="0"/>
              <w:rPr>
                <w:rFonts w:hint="eastAsia"/>
              </w:rPr>
            </w:pPr>
          </w:p>
        </w:tc>
        <w:tc>
          <w:tcPr>
            <w:tcW w:w="4360" w:type="dxa"/>
            <w:vAlign w:val="top"/>
          </w:tcPr>
          <w:p>
            <w:pPr>
              <w:pStyle w:val="0"/>
              <w:rPr>
                <w:rFonts w:hint="eastAsia"/>
              </w:rPr>
            </w:pPr>
          </w:p>
        </w:tc>
        <w:tc>
          <w:tcPr>
            <w:tcW w:w="4360" w:type="dxa"/>
            <w:vAlign w:val="top"/>
          </w:tcPr>
          <w:p>
            <w:pPr>
              <w:pStyle w:val="0"/>
              <w:rPr>
                <w:rFonts w:hint="eastAsia"/>
              </w:rPr>
            </w:pPr>
          </w:p>
        </w:tc>
      </w:tr>
      <w:tr>
        <w:trPr>
          <w:trHeight w:val="350" w:hRule="atLeast"/>
        </w:trPr>
        <w:tc>
          <w:tcPr>
            <w:tcW w:w="4360" w:type="dxa"/>
            <w:vAlign w:val="top"/>
          </w:tcPr>
          <w:p>
            <w:pPr>
              <w:pStyle w:val="0"/>
              <w:rPr>
                <w:rFonts w:hint="eastAsia"/>
              </w:rPr>
            </w:pPr>
            <w:r>
              <w:rPr>
                <w:rFonts w:hint="eastAsia"/>
              </w:rPr>
              <w:t>合計</w:t>
            </w:r>
          </w:p>
        </w:tc>
        <w:tc>
          <w:tcPr>
            <w:tcW w:w="4360" w:type="dxa"/>
            <w:vAlign w:val="top"/>
          </w:tcPr>
          <w:p>
            <w:pPr>
              <w:pStyle w:val="0"/>
              <w:rPr>
                <w:rFonts w:hint="eastAsia"/>
              </w:rPr>
            </w:pPr>
          </w:p>
        </w:tc>
        <w:tc>
          <w:tcPr>
            <w:tcW w:w="4360" w:type="dxa"/>
            <w:vAlign w:val="top"/>
          </w:tcPr>
          <w:p>
            <w:pPr>
              <w:pStyle w:val="0"/>
              <w:rPr>
                <w:rFonts w:hint="eastAsia"/>
              </w:rPr>
            </w:pPr>
          </w:p>
        </w:tc>
      </w:tr>
    </w:tbl>
    <w:p>
      <w:pPr>
        <w:pStyle w:val="0"/>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swiss"/>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efaultTableStyle w:val="2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 Spacing"/>
    <w:next w:val="15"/>
    <w:link w:val="0"/>
    <w:uiPriority w:val="0"/>
    <w:qFormat/>
    <w:pPr>
      <w:widowControl w:val="0"/>
      <w:jc w:val="both"/>
    </w:pPr>
    <w:rPr/>
  </w:style>
  <w:style w:type="paragraph" w:styleId="16">
    <w:name w:val="List Paragraph"/>
    <w:basedOn w:val="0"/>
    <w:next w:val="16"/>
    <w:link w:val="0"/>
    <w:uiPriority w:val="0"/>
    <w:qFormat/>
    <w:pPr>
      <w:ind w:left="840" w:leftChars="400"/>
    </w:pPr>
  </w:style>
  <w:style w:type="paragraph" w:styleId="17">
    <w:name w:val="Note Heading"/>
    <w:basedOn w:val="0"/>
    <w:next w:val="0"/>
    <w:link w:val="18"/>
    <w:uiPriority w:val="0"/>
    <w:pPr>
      <w:jc w:val="center"/>
    </w:pPr>
    <w:rPr>
      <w:sz w:val="22"/>
    </w:rPr>
  </w:style>
  <w:style w:type="character" w:styleId="18" w:customStyle="1">
    <w:name w:val="記 (文字)"/>
    <w:basedOn w:val="10"/>
    <w:next w:val="18"/>
    <w:link w:val="17"/>
    <w:uiPriority w:val="0"/>
    <w:rPr>
      <w:sz w:val="22"/>
    </w:rPr>
  </w:style>
  <w:style w:type="paragraph" w:styleId="19">
    <w:name w:val="Closing"/>
    <w:basedOn w:val="0"/>
    <w:next w:val="19"/>
    <w:link w:val="20"/>
    <w:uiPriority w:val="0"/>
    <w:pPr>
      <w:jc w:val="right"/>
    </w:pPr>
    <w:rPr>
      <w:sz w:val="22"/>
    </w:rPr>
  </w:style>
  <w:style w:type="character" w:styleId="20" w:customStyle="1">
    <w:name w:val="結語 (文字)"/>
    <w:basedOn w:val="10"/>
    <w:next w:val="20"/>
    <w:link w:val="19"/>
    <w:uiPriority w:val="0"/>
    <w:rPr>
      <w:sz w:val="22"/>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352</TotalTime>
  <Pages>3</Pages>
  <Words>0</Words>
  <Characters>703</Characters>
  <Application>JUST Note</Application>
  <Lines>92</Lines>
  <Paragraphs>48</Paragraphs>
  <CharactersWithSpaces>721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akari2296</dc:creator>
  <cp:lastModifiedBy>末次 幸裕</cp:lastModifiedBy>
  <cp:lastPrinted>2021-06-09T09:11:00Z</cp:lastPrinted>
  <dcterms:created xsi:type="dcterms:W3CDTF">2021-06-09T04:44:00Z</dcterms:created>
  <dcterms:modified xsi:type="dcterms:W3CDTF">2023-03-29T05:34:48Z</dcterms:modified>
  <cp:revision>14</cp:revision>
</cp:coreProperties>
</file>